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DC1017" w:rsidRDefault="00481409" w14:paraId="00000001" w14:textId="03085170">
      <w:pPr>
        <w:spacing w:before="240" w:after="240"/>
        <w:rPr>
          <w:rFonts w:ascii="Courier New" w:hAnsi="Courier New" w:eastAsia="Courier New" w:cs="Courier New"/>
          <w:b w:val="1"/>
          <w:bCs w:val="1"/>
          <w:sz w:val="24"/>
          <w:szCs w:val="24"/>
        </w:rPr>
      </w:pPr>
      <w:r w:rsidRPr="4311619D" w:rsidR="443DE63B">
        <w:rPr>
          <w:rFonts w:ascii="Courier New" w:hAnsi="Courier New" w:eastAsia="Courier New" w:cs="Courier New"/>
          <w:b w:val="1"/>
          <w:bCs w:val="1"/>
          <w:sz w:val="24"/>
          <w:szCs w:val="24"/>
        </w:rPr>
        <w:t>HUMBE</w:t>
      </w:r>
    </w:p>
    <w:p w:rsidR="00DC1017" w:rsidRDefault="00481409" w14:paraId="00000002" w14:textId="77777777">
      <w:pPr>
        <w:spacing w:before="240" w:after="240"/>
        <w:rPr>
          <w:rFonts w:ascii="Courier New" w:hAnsi="Courier New" w:eastAsia="Courier New" w:cs="Courier New"/>
          <w:b/>
          <w:bCs/>
          <w:sz w:val="24"/>
          <w:szCs w:val="24"/>
        </w:rPr>
      </w:pPr>
      <w:r>
        <w:rPr>
          <w:rFonts w:ascii="Courier New" w:hAnsi="Courier New" w:eastAsia="Courier New" w:cs="Courier New"/>
          <w:b/>
          <w:bCs/>
          <w:sz w:val="24"/>
          <w:szCs w:val="24"/>
        </w:rPr>
        <w:t>DUEÑO DEL CIELO</w:t>
      </w:r>
    </w:p>
    <w:p w:rsidR="00DC1017" w:rsidRDefault="00481409" w14:paraId="00000003" w14:textId="77777777">
      <w:pPr>
        <w:spacing w:before="240" w:after="240"/>
        <w:rPr>
          <w:rFonts w:ascii="Courier New" w:hAnsi="Courier New" w:eastAsia="Courier New" w:cs="Courier New"/>
          <w:sz w:val="24"/>
          <w:szCs w:val="24"/>
        </w:rPr>
      </w:pPr>
      <w:r>
        <w:rPr>
          <w:rFonts w:ascii="Courier New" w:hAnsi="Courier New" w:eastAsia="Courier New" w:cs="Courier New"/>
          <w:sz w:val="24"/>
          <w:szCs w:val="24"/>
        </w:rPr>
        <w:t xml:space="preserve"> </w:t>
      </w:r>
    </w:p>
    <w:p w:rsidR="00DC1017" w:rsidP="4311619D" w:rsidRDefault="00481409" w14:paraId="00000004" w14:textId="77777777">
      <w:pPr>
        <w:spacing w:before="240" w:after="240"/>
        <w:rPr>
          <w:rFonts w:ascii="Courier New" w:hAnsi="Courier New" w:eastAsia="Courier New" w:cs="Courier New"/>
          <w:sz w:val="24"/>
          <w:szCs w:val="24"/>
          <w:lang w:val="en-US"/>
        </w:rPr>
      </w:pP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“Even if you’re having one of the worst days of your life, you can end it in a better place by watching a beautiful sunset - the sky is always there for you,” says Mexican singer/songwriter HUMBE as he discusses the concept behind </w:t>
      </w:r>
      <w:r w:rsidRPr="4311619D" w:rsidR="443DE63B">
        <w:rPr>
          <w:rFonts w:ascii="Courier New" w:hAnsi="Courier New" w:eastAsia="Courier New" w:cs="Courier New"/>
          <w:i w:val="1"/>
          <w:iCs w:val="1"/>
          <w:sz w:val="24"/>
          <w:szCs w:val="24"/>
          <w:lang w:val="en-US"/>
        </w:rPr>
        <w:t>DUEÑO DEL CIELO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 (“Master of the Sky”), his remarkable new album. “This record invites listeners to reinvent themselves. When everything you knew has burnt to the ground, 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>it’s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 time to change the way you contemplate life.”</w:t>
      </w:r>
    </w:p>
    <w:p w:rsidR="00DC1017" w:rsidP="4311619D" w:rsidRDefault="00481409" w14:paraId="00000005" w14:textId="77777777">
      <w:pPr>
        <w:spacing w:before="240" w:after="240"/>
        <w:rPr>
          <w:rFonts w:ascii="Courier New" w:hAnsi="Courier New" w:eastAsia="Courier New" w:cs="Courier New"/>
          <w:sz w:val="24"/>
          <w:szCs w:val="24"/>
          <w:lang w:val="en-US"/>
        </w:rPr>
      </w:pP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These are heady concepts for a 24-year-old artist from Monterrey who began playing the piano at his grandmother’s house when he was only nine. Then again, there is nothing ordinary about HUMBE, an alternative pop 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>genius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 and one of the most poetic voices of his generation. </w:t>
      </w:r>
    </w:p>
    <w:p w:rsidR="00DC1017" w:rsidP="4311619D" w:rsidRDefault="00481409" w14:paraId="00000006" w14:textId="77777777">
      <w:pPr>
        <w:spacing w:before="240" w:after="240"/>
        <w:rPr>
          <w:rFonts w:ascii="Courier New" w:hAnsi="Courier New" w:eastAsia="Courier New" w:cs="Courier New"/>
          <w:sz w:val="24"/>
          <w:szCs w:val="24"/>
          <w:lang w:val="en-US"/>
        </w:rPr>
      </w:pP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He was nominated for a Latin GRAMMY in the Best New Artist category when he was 22. Now fully independent, he releases music on his own label PARASIEMPRE.wav Records. His 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>previous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 album, </w:t>
      </w:r>
      <w:r w:rsidRPr="4311619D" w:rsidR="443DE63B">
        <w:rPr>
          <w:rFonts w:ascii="Courier New" w:hAnsi="Courier New" w:eastAsia="Courier New" w:cs="Courier New"/>
          <w:i w:val="1"/>
          <w:iCs w:val="1"/>
          <w:sz w:val="24"/>
          <w:szCs w:val="24"/>
          <w:lang w:val="en-US"/>
        </w:rPr>
        <w:t>ARMAGEDÓN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, included the dreamy “KINTSUGI,” a massive hit with over 115 million Spotify streams. And in December, he will officially present </w:t>
      </w:r>
      <w:r w:rsidRPr="4311619D" w:rsidR="443DE63B">
        <w:rPr>
          <w:rFonts w:ascii="Courier New" w:hAnsi="Courier New" w:eastAsia="Courier New" w:cs="Courier New"/>
          <w:i w:val="1"/>
          <w:iCs w:val="1"/>
          <w:sz w:val="24"/>
          <w:szCs w:val="24"/>
          <w:lang w:val="en-US"/>
        </w:rPr>
        <w:t xml:space="preserve">DUEÑO DEL CIELO 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at the 26,000 capacity Palacio de 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>los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 Deportes in Mexico City. </w:t>
      </w:r>
    </w:p>
    <w:p w:rsidR="00DC1017" w:rsidRDefault="00481409" w14:paraId="00000007" w14:textId="77777777">
      <w:pPr>
        <w:spacing w:before="240" w:after="240"/>
        <w:rPr>
          <w:rFonts w:ascii="Courier New" w:hAnsi="Courier New" w:eastAsia="Courier New" w:cs="Courier New"/>
          <w:sz w:val="24"/>
          <w:szCs w:val="24"/>
        </w:rPr>
      </w:pPr>
      <w:r>
        <w:rPr>
          <w:rFonts w:ascii="Courier New" w:hAnsi="Courier New" w:eastAsia="Courier New" w:cs="Courier New"/>
          <w:sz w:val="24"/>
          <w:szCs w:val="24"/>
        </w:rPr>
        <w:t>“It’s the best record that I’ve ever made,” he enthuses. “It embodies my entire lifetime; so many memories and experiences. For the first time, I decided to write a full collection of songs focusing on my own emotional journey.</w:t>
      </w:r>
    </w:p>
    <w:p w:rsidR="00DC1017" w:rsidRDefault="00481409" w14:paraId="00000008" w14:textId="77777777">
      <w:pPr>
        <w:spacing w:before="240" w:after="240"/>
        <w:rPr>
          <w:rFonts w:ascii="Courier New" w:hAnsi="Courier New" w:eastAsia="Courier New" w:cs="Courier New"/>
          <w:sz w:val="24"/>
          <w:szCs w:val="24"/>
        </w:rPr>
      </w:pPr>
      <w:r>
        <w:rPr>
          <w:rFonts w:ascii="Courier New" w:hAnsi="Courier New" w:eastAsia="Courier New" w:cs="Courier New"/>
          <w:sz w:val="24"/>
          <w:szCs w:val="24"/>
        </w:rPr>
        <w:t xml:space="preserve">An expansive double album featuring 22 tracks that were initially recorded in the Icelandic countryside, </w:t>
      </w:r>
      <w:r>
        <w:rPr>
          <w:rFonts w:ascii="Courier New" w:hAnsi="Courier New" w:eastAsia="Courier New" w:cs="Courier New"/>
          <w:i/>
          <w:iCs/>
          <w:sz w:val="24"/>
          <w:szCs w:val="24"/>
        </w:rPr>
        <w:t>DUEÑO DEL CIELO</w:t>
      </w:r>
      <w:r>
        <w:rPr>
          <w:rFonts w:ascii="Courier New" w:hAnsi="Courier New" w:eastAsia="Courier New" w:cs="Courier New"/>
          <w:sz w:val="24"/>
          <w:szCs w:val="24"/>
        </w:rPr>
        <w:t xml:space="preserve"> feels like a sprawling movie, from the hazy orchestral shimmer of opening cut “LUZ DE LUNA” to the oceanic languor of “MORFINA,” the collection’s appropriately epic – and incredibly vulnerable – finale.</w:t>
      </w:r>
    </w:p>
    <w:p w:rsidR="00DC1017" w:rsidRDefault="00481409" w14:paraId="00000009" w14:textId="77777777">
      <w:pPr>
        <w:spacing w:before="240" w:after="240"/>
        <w:rPr>
          <w:rFonts w:ascii="Courier New" w:hAnsi="Courier New" w:eastAsia="Courier New" w:cs="Courier New"/>
          <w:sz w:val="24"/>
          <w:szCs w:val="24"/>
        </w:rPr>
      </w:pPr>
      <w:r>
        <w:rPr>
          <w:rFonts w:ascii="Courier New" w:hAnsi="Courier New" w:eastAsia="Courier New" w:cs="Courier New"/>
          <w:sz w:val="24"/>
          <w:szCs w:val="24"/>
        </w:rPr>
        <w:t xml:space="preserve"> </w:t>
      </w:r>
    </w:p>
    <w:p w:rsidR="00DC1017" w:rsidRDefault="00481409" w14:paraId="0000000A" w14:textId="77777777">
      <w:pPr>
        <w:spacing w:before="240" w:after="240"/>
        <w:rPr>
          <w:rFonts w:ascii="Courier New" w:hAnsi="Courier New" w:eastAsia="Courier New" w:cs="Courier New"/>
          <w:sz w:val="24"/>
          <w:szCs w:val="24"/>
        </w:rPr>
      </w:pPr>
      <w:r>
        <w:rPr>
          <w:rFonts w:ascii="Courier New" w:hAnsi="Courier New" w:eastAsia="Courier New" w:cs="Courier New"/>
          <w:sz w:val="24"/>
          <w:szCs w:val="24"/>
        </w:rPr>
        <w:t xml:space="preserve">The collection also marks the end of a conceptual trilogy that HUMBE began with 2023’s </w:t>
      </w:r>
      <w:r>
        <w:rPr>
          <w:rFonts w:ascii="Courier New" w:hAnsi="Courier New" w:eastAsia="Courier New" w:cs="Courier New"/>
          <w:i/>
          <w:iCs/>
          <w:sz w:val="24"/>
          <w:szCs w:val="24"/>
        </w:rPr>
        <w:t>ESENCIA</w:t>
      </w:r>
      <w:r>
        <w:rPr>
          <w:rFonts w:ascii="Courier New" w:hAnsi="Courier New" w:eastAsia="Courier New" w:cs="Courier New"/>
          <w:sz w:val="24"/>
          <w:szCs w:val="24"/>
        </w:rPr>
        <w:t xml:space="preserve"> and continued with 2024’s darkly hued </w:t>
      </w:r>
      <w:r>
        <w:rPr>
          <w:rFonts w:ascii="Courier New" w:hAnsi="Courier New" w:eastAsia="Courier New" w:cs="Courier New"/>
          <w:i/>
          <w:iCs/>
          <w:sz w:val="24"/>
          <w:szCs w:val="24"/>
        </w:rPr>
        <w:t>ARMAGEDÓN</w:t>
      </w:r>
      <w:r>
        <w:rPr>
          <w:rFonts w:ascii="Courier New" w:hAnsi="Courier New" w:eastAsia="Courier New" w:cs="Courier New"/>
          <w:sz w:val="24"/>
          <w:szCs w:val="24"/>
        </w:rPr>
        <w:t>.</w:t>
      </w:r>
    </w:p>
    <w:p w:rsidR="00DC1017" w:rsidP="4311619D" w:rsidRDefault="00481409" w14:paraId="0000000B" w14:textId="77777777">
      <w:pPr>
        <w:spacing w:before="240" w:after="240"/>
        <w:rPr>
          <w:rFonts w:ascii="Courier New" w:hAnsi="Courier New" w:eastAsia="Courier New" w:cs="Courier New"/>
          <w:sz w:val="24"/>
          <w:szCs w:val="24"/>
          <w:lang w:val="en-US"/>
        </w:rPr>
      </w:pP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>“</w:t>
      </w:r>
      <w:r w:rsidRPr="4311619D" w:rsidR="443DE63B">
        <w:rPr>
          <w:rFonts w:ascii="Courier New" w:hAnsi="Courier New" w:eastAsia="Courier New" w:cs="Courier New"/>
          <w:i w:val="1"/>
          <w:iCs w:val="1"/>
          <w:sz w:val="24"/>
          <w:szCs w:val="24"/>
          <w:lang w:val="en-US"/>
        </w:rPr>
        <w:t>ESENCIA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 was an album that celebrated nature, the very essence of life,” he explains. “Not coincidentally, it begins with a song called ‘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>mamá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.’ 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>It’s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 like a planet filled with trees and lush vegetation – a literal utopia. On </w:t>
      </w:r>
      <w:r w:rsidRPr="4311619D" w:rsidR="443DE63B">
        <w:rPr>
          <w:rFonts w:ascii="Courier New" w:hAnsi="Courier New" w:eastAsia="Courier New" w:cs="Courier New"/>
          <w:i w:val="1"/>
          <w:iCs w:val="1"/>
          <w:sz w:val="24"/>
          <w:szCs w:val="24"/>
          <w:lang w:val="en-US"/>
        </w:rPr>
        <w:t>ARMAGEDÓN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, you see a shooting star approaching the 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>planet, but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 soon realize that the star is 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>actually a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 meteorite, meant to wreak havoc and obliterate the planet. This lovely star turning into a deadly meteorite 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>represents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 a romantic relationship that can suddenly flip around and demolish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 everything you constructed.”</w:t>
      </w:r>
    </w:p>
    <w:p w:rsidR="00DC1017" w:rsidRDefault="00481409" w14:paraId="0000000C" w14:textId="77777777">
      <w:pPr>
        <w:spacing w:before="240" w:after="240"/>
        <w:rPr>
          <w:rFonts w:ascii="Courier New" w:hAnsi="Courier New" w:eastAsia="Courier New" w:cs="Courier New"/>
          <w:sz w:val="24"/>
          <w:szCs w:val="24"/>
        </w:rPr>
      </w:pPr>
      <w:r>
        <w:rPr>
          <w:rFonts w:ascii="Courier New" w:hAnsi="Courier New" w:eastAsia="Courier New" w:cs="Courier New"/>
          <w:sz w:val="24"/>
          <w:szCs w:val="24"/>
        </w:rPr>
        <w:t xml:space="preserve">Not all is lost in HUMBE’s symbolic cosmovision, which brings us to the theme of </w:t>
      </w:r>
      <w:r>
        <w:rPr>
          <w:rFonts w:ascii="Courier New" w:hAnsi="Courier New" w:eastAsia="Courier New" w:cs="Courier New"/>
          <w:i/>
          <w:iCs/>
          <w:sz w:val="24"/>
          <w:szCs w:val="24"/>
        </w:rPr>
        <w:t>DUEÑO DEL CIELO</w:t>
      </w:r>
      <w:r>
        <w:rPr>
          <w:rFonts w:ascii="Courier New" w:hAnsi="Courier New" w:eastAsia="Courier New" w:cs="Courier New"/>
          <w:sz w:val="24"/>
          <w:szCs w:val="24"/>
        </w:rPr>
        <w:t xml:space="preserve"> as a message of reconstruction.</w:t>
      </w:r>
    </w:p>
    <w:p w:rsidR="00DC1017" w:rsidP="4311619D" w:rsidRDefault="00481409" w14:paraId="0000000D" w14:textId="77777777">
      <w:pPr>
        <w:spacing w:before="240" w:after="240"/>
        <w:rPr>
          <w:rFonts w:ascii="Courier New" w:hAnsi="Courier New" w:eastAsia="Courier New" w:cs="Courier New"/>
          <w:sz w:val="24"/>
          <w:szCs w:val="24"/>
          <w:lang w:val="en-US"/>
        </w:rPr>
      </w:pP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“Visually, I imagine a planet that has nothing left to offer 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>except for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 ashes and mountains,” he says. “And 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>in the midst of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 so much loneliness, you look up and come face to face with the sky: the clouds, the sunsets. When everything around you has collapsed, you can only look upward; you become a master of the sky.”</w:t>
      </w:r>
    </w:p>
    <w:p w:rsidR="00DC1017" w:rsidRDefault="00481409" w14:paraId="0000000E" w14:textId="77777777">
      <w:pPr>
        <w:spacing w:before="240" w:after="240"/>
        <w:rPr>
          <w:rFonts w:ascii="Courier New" w:hAnsi="Courier New" w:eastAsia="Courier New" w:cs="Courier New"/>
          <w:sz w:val="24"/>
          <w:szCs w:val="24"/>
        </w:rPr>
      </w:pPr>
      <w:r>
        <w:rPr>
          <w:rFonts w:ascii="Courier New" w:hAnsi="Courier New" w:eastAsia="Courier New" w:cs="Courier New"/>
          <w:sz w:val="24"/>
          <w:szCs w:val="24"/>
        </w:rPr>
        <w:t>The concept of reinvention – of looking for new horizons - was also present in the more mundane aspects of the recording process. It all started at a sushi dinner in Mexico, where HUMBE, his brothers and collaborators talked about the prospect of recording an album in Iceland while everyone was still young and unmarried.</w:t>
      </w:r>
    </w:p>
    <w:p w:rsidR="00DC1017" w:rsidP="4311619D" w:rsidRDefault="00481409" w14:paraId="0000000F" w14:textId="77777777">
      <w:pPr>
        <w:spacing w:before="240" w:after="240"/>
        <w:rPr>
          <w:rFonts w:ascii="Courier New" w:hAnsi="Courier New" w:eastAsia="Courier New" w:cs="Courier New"/>
          <w:sz w:val="24"/>
          <w:szCs w:val="24"/>
          <w:lang w:val="en-US"/>
        </w:rPr>
      </w:pP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“We booked 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>the Airbnb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 during that same dinner,” he laughs. “It was 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>located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 two hours away from Reykjavik, a gorgeous place where the only food available was at a café that had the most delicious chicken tenders. 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>So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 we had a house, our equipment, a fridge full of beer and 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>the chicken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 tenders. And we made this record.”</w:t>
      </w:r>
    </w:p>
    <w:p w:rsidR="00DC1017" w:rsidRDefault="00481409" w14:paraId="00000010" w14:textId="77777777">
      <w:pPr>
        <w:spacing w:before="240" w:after="240"/>
        <w:rPr>
          <w:rFonts w:ascii="Courier New" w:hAnsi="Courier New" w:eastAsia="Courier New" w:cs="Courier New"/>
          <w:sz w:val="24"/>
          <w:szCs w:val="24"/>
        </w:rPr>
      </w:pPr>
      <w:r>
        <w:rPr>
          <w:rFonts w:ascii="Courier New" w:hAnsi="Courier New" w:eastAsia="Courier New" w:cs="Courier New"/>
          <w:sz w:val="24"/>
          <w:szCs w:val="24"/>
        </w:rPr>
        <w:t>On songs like the sumptuous “HARRY STAMPER,” with its silky combination of orchestral textures and synthetic beats, HUMBE’s vocals sound more at ease with himself than ever before.</w:t>
      </w:r>
    </w:p>
    <w:p w:rsidR="00DC1017" w:rsidP="4311619D" w:rsidRDefault="00481409" w14:paraId="00000011" w14:textId="77777777">
      <w:pPr>
        <w:spacing w:before="240" w:after="240"/>
        <w:rPr>
          <w:rFonts w:ascii="Courier New" w:hAnsi="Courier New" w:eastAsia="Courier New" w:cs="Courier New"/>
          <w:sz w:val="24"/>
          <w:szCs w:val="24"/>
          <w:lang w:val="en-US"/>
        </w:rPr>
      </w:pP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“It’s the track that best showcases my singing,” he admits. “Not because I have a powerful voice, but because it feels free. 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>It’s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 a playful song in the best sense possible, and it makes me feel like 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>I’m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 at a 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>late night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 bohemian gathering with my friends.”</w:t>
      </w:r>
    </w:p>
    <w:p w:rsidR="00DC1017" w:rsidP="4311619D" w:rsidRDefault="00481409" w14:paraId="00000012" w14:textId="77777777">
      <w:pPr>
        <w:spacing w:before="240" w:after="240"/>
        <w:rPr>
          <w:rFonts w:ascii="Courier New" w:hAnsi="Courier New" w:eastAsia="Courier New" w:cs="Courier New"/>
          <w:sz w:val="24"/>
          <w:szCs w:val="24"/>
          <w:lang w:val="en-US"/>
        </w:rPr>
      </w:pP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He also 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>showcases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 an eclectic stylistic palette, experimenting with bachata on the bouncy “VEGAS,” where the musical 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>component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 retreats gently to the back of the mix – a radical innovation that spotlights HUMBE’s wounded vocals as the song’s undeniable protagonist.</w:t>
      </w:r>
    </w:p>
    <w:p w:rsidR="00DC1017" w:rsidP="4311619D" w:rsidRDefault="00481409" w14:paraId="00000013" w14:textId="77777777">
      <w:pPr>
        <w:spacing w:before="240" w:after="240"/>
        <w:rPr>
          <w:rFonts w:ascii="Courier New" w:hAnsi="Courier New" w:eastAsia="Courier New" w:cs="Courier New"/>
          <w:sz w:val="24"/>
          <w:szCs w:val="24"/>
          <w:lang w:val="en-US"/>
        </w:rPr>
      </w:pP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“I wanted this album to feel like a dance between myself and my inner world,” he explains. “When I listened to the 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>initial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 mixes, I was a bit surprised that the music was so low, but then I understood that 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>it’s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 all part of the magic. 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>It’s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 like 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>I’m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 onstage singing, and the orchestra is playing outside the venue. I love having fun 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>with the process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 like that. I try to think out of the box, step out of my comfort zone.”  </w:t>
      </w:r>
    </w:p>
    <w:p w:rsidR="00DC1017" w:rsidP="4311619D" w:rsidRDefault="00481409" w14:paraId="00000014" w14:textId="77777777">
      <w:pPr>
        <w:spacing w:before="240" w:after="240"/>
        <w:rPr>
          <w:rFonts w:ascii="Courier New" w:hAnsi="Courier New" w:eastAsia="Courier New" w:cs="Courier New"/>
          <w:sz w:val="24"/>
          <w:szCs w:val="24"/>
          <w:lang w:val="en-US"/>
        </w:rPr>
      </w:pP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Now that he is ready to share this magnum opus with his millions of fans, HUMBE is experiencing feelings of disbelief. He is having 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>a hard time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 processing that he had such a majestic, ambitious record in him.</w:t>
      </w:r>
    </w:p>
    <w:p w:rsidR="00DC1017" w:rsidP="4311619D" w:rsidRDefault="00481409" w14:paraId="00000015" w14:textId="77777777">
      <w:pPr>
        <w:spacing w:before="240" w:after="240"/>
        <w:rPr>
          <w:rFonts w:ascii="Courier New" w:hAnsi="Courier New" w:eastAsia="Courier New" w:cs="Courier New"/>
          <w:sz w:val="24"/>
          <w:szCs w:val="24"/>
          <w:lang w:val="en-US"/>
        </w:rPr>
      </w:pP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“It’s not only the end of a 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>trilogy,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 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>it’s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 the beginning of a new era for everything that I carry with me in lyrical and sonic terms,” he says. “To this very moment, I simply cannot believe that this record is coming out under my name. I took the time to grow creatively, spend some months in 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>Iceland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 and do nothing except make music, venture out on long 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>walks</w:t>
      </w:r>
      <w:r w:rsidRPr="4311619D" w:rsidR="443DE63B">
        <w:rPr>
          <w:rFonts w:ascii="Courier New" w:hAnsi="Courier New" w:eastAsia="Courier New" w:cs="Courier New"/>
          <w:sz w:val="24"/>
          <w:szCs w:val="24"/>
          <w:lang w:val="en-US"/>
        </w:rPr>
        <w:t xml:space="preserve"> and connect with nature. I believe the music on this album will be a huge part of me for the rest of my life.”</w:t>
      </w:r>
    </w:p>
    <w:p w:rsidR="00DC1017" w:rsidRDefault="00481409" w14:paraId="00000016" w14:textId="77777777">
      <w:pPr>
        <w:spacing w:before="240" w:after="240"/>
        <w:rPr>
          <w:sz w:val="24"/>
          <w:szCs w:val="24"/>
        </w:rPr>
      </w:pPr>
      <w:r>
        <w:rPr>
          <w:rFonts w:ascii="Courier New" w:hAnsi="Courier New" w:eastAsia="Courier New" w:cs="Courier New"/>
          <w:b/>
          <w:bCs/>
          <w:sz w:val="24"/>
          <w:szCs w:val="24"/>
        </w:rPr>
        <w:t>**</w:t>
      </w:r>
    </w:p>
    <w:sectPr w:rsidR="00DC1017">
      <w:pgSz w:w="12240" w:h="15840" w:orient="portrait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8732E386-CE68-4954-8A3E-920F15EF0F36}" r:id="rId1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B9B7F133-035E-4F03-9924-F4E0BFA37068}" r:id="rId2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embedTrueTypeFonts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1017"/>
    <w:rsid w:val="00481409"/>
    <w:rsid w:val="00490182"/>
    <w:rsid w:val="00DC1017"/>
    <w:rsid w:val="4311619D"/>
    <w:rsid w:val="443DE6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docId w15:val="{E281EF44-7CB7-49D1-818F-1C1291E236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hAnsi="Arial" w:eastAsia="Arial" w:cs="Arial"/>
        <w:sz w:val="22"/>
        <w:szCs w:val="22"/>
        <w:lang w:val="en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table" w:styleId="TableNormal0" w:customStyle="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&#65279;<?xml version="1.0" encoding="utf-8"?><Relationships xmlns="http://schemas.openxmlformats.org/package/2006/relationships"><Relationship Type="http://schemas.openxmlformats.org/officeDocument/2006/relationships/theme" Target="theme/theme1.xml" Id="rId8" /><Relationship Type="http://schemas.openxmlformats.org/officeDocument/2006/relationships/customXml" Target="../customXml/item3.xml" Id="rId3" /><Relationship Type="http://schemas.openxmlformats.org/officeDocument/2006/relationships/fontTable" Target="fontTable.xml" Id="rId7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settings" Target="settings.xml" Id="rId5" /><Relationship Type="http://schemas.openxmlformats.org/officeDocument/2006/relationships/styles" Target="styles.xml" Id="rId4" 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F4C3F3FBFCD3B41828AE0C6F38E6D65" ma:contentTypeVersion="15" ma:contentTypeDescription="Create a new document." ma:contentTypeScope="" ma:versionID="6b43507ecdd1e09f8eac2da0a5b17722">
  <xsd:schema xmlns:xsd="http://www.w3.org/2001/XMLSchema" xmlns:xs="http://www.w3.org/2001/XMLSchema" xmlns:p="http://schemas.microsoft.com/office/2006/metadata/properties" xmlns:ns2="b1920bf6-0fbc-4205-ad91-774966e0983b" xmlns:ns3="26911b35-799d-4bb8-890e-8afec192a25f" targetNamespace="http://schemas.microsoft.com/office/2006/metadata/properties" ma:root="true" ma:fieldsID="95d1325b53ab79c4d49801ab717c5158" ns2:_="" ns3:_="">
    <xsd:import namespace="b1920bf6-0fbc-4205-ad91-774966e0983b"/>
    <xsd:import namespace="26911b35-799d-4bb8-890e-8afec192a25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1920bf6-0fbc-4205-ad91-774966e0983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2b4e9b83-546f-429e-980e-7eaee35d051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911b35-799d-4bb8-890e-8afec192a25f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f5901bd7-b06b-4f68-83df-2a09a7440297}" ma:internalName="TaxCatchAll" ma:showField="CatchAllData" ma:web="26911b35-799d-4bb8-890e-8afec192a25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6911b35-799d-4bb8-890e-8afec192a25f" xsi:nil="true"/>
    <lcf76f155ced4ddcb4097134ff3c332f xmlns="b1920bf6-0fbc-4205-ad91-774966e0983b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1647DDCB-61BF-40B0-9139-A1544D899E5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D0BD30D-B0A2-4520-BE45-6D7BA85C6BAF}"/>
</file>

<file path=customXml/itemProps3.xml><?xml version="1.0" encoding="utf-8"?>
<ds:datastoreItem xmlns:ds="http://schemas.openxmlformats.org/officeDocument/2006/customXml" ds:itemID="{5CF474F2-35A6-47DA-94B0-828E271C5F41}">
  <ds:schemaRefs>
    <ds:schemaRef ds:uri="http://schemas.microsoft.com/office/2006/metadata/properties"/>
    <ds:schemaRef ds:uri="http://schemas.microsoft.com/office/infopath/2007/PartnerControls"/>
    <ds:schemaRef ds:uri="823fd0df-1ad7-4b4d-bea5-9f0208d63f79"/>
    <ds:schemaRef ds:uri="165a33be-eb40-4389-ae8d-dbc449801637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mark@mishumusic.com</cp:lastModifiedBy>
  <cp:revision>2</cp:revision>
  <dcterms:created xsi:type="dcterms:W3CDTF">2026-01-27T00:03:00Z</dcterms:created>
  <dcterms:modified xsi:type="dcterms:W3CDTF">2026-01-27T00:04:57Z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0x0101008F4C3F3FBFCD3B41828AE0C6F38E6D65</vt:lpwstr>
  </property>
  <property fmtid="{D5CDD505-2E9C-101B-9397-08002B2CF9AE}" pid="3" name="MediaServiceImageTags">
    <vt:lpwstr/>
  </property>
</Properties>
</file>